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5FC" w:rsidRPr="004675FC" w:rsidRDefault="004675FC" w:rsidP="004675FC">
      <w:pPr>
        <w:widowControl/>
        <w:wordWrap/>
        <w:autoSpaceDE/>
        <w:autoSpaceDN/>
        <w:spacing w:after="0" w:line="288" w:lineRule="atLeast"/>
        <w:jc w:val="center"/>
        <w:outlineLvl w:val="0"/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</w:pP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루마니아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겟세마네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집시교회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126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명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어린이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사역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봉고차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간절히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 xml:space="preserve"> </w:t>
      </w:r>
      <w:r w:rsidRPr="004675FC">
        <w:rPr>
          <w:rFonts w:ascii="inherit" w:eastAsia="굴림" w:hAnsi="inherit" w:cs="Helvetica" w:hint="eastAsia"/>
          <w:b/>
          <w:bCs/>
          <w:color w:val="2F2F2F"/>
          <w:kern w:val="36"/>
          <w:sz w:val="28"/>
          <w:szCs w:val="28"/>
        </w:rPr>
        <w:t>필요</w:t>
      </w:r>
    </w:p>
    <w:p w:rsidR="004675FC" w:rsidRDefault="004675FC" w:rsidP="00B4601B">
      <w:pPr>
        <w:widowControl/>
        <w:wordWrap/>
        <w:autoSpaceDE/>
        <w:autoSpaceDN/>
        <w:spacing w:after="0" w:line="288" w:lineRule="atLeast"/>
        <w:jc w:val="left"/>
        <w:outlineLvl w:val="0"/>
        <w:rPr>
          <w:rFonts w:ascii="inherit" w:eastAsia="굴림" w:hAnsi="inherit" w:cs="Helvetica" w:hint="eastAsia"/>
          <w:b/>
          <w:bCs/>
          <w:color w:val="2F2F2F"/>
          <w:kern w:val="36"/>
          <w:sz w:val="36"/>
          <w:szCs w:val="36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  <w:proofErr w:type="spellStart"/>
      <w:r w:rsidRPr="004675FC">
        <w:rPr>
          <w:rFonts w:hint="eastAsia"/>
          <w:sz w:val="24"/>
          <w:szCs w:val="24"/>
        </w:rPr>
        <w:t>빠체</w:t>
      </w:r>
      <w:proofErr w:type="spellEnd"/>
      <w:r w:rsidRPr="004675FC">
        <w:rPr>
          <w:rFonts w:hint="eastAsia"/>
          <w:sz w:val="24"/>
          <w:szCs w:val="24"/>
        </w:rPr>
        <w:t xml:space="preserve"> </w:t>
      </w:r>
      <w:proofErr w:type="spellStart"/>
      <w:r w:rsidRPr="004675FC">
        <w:rPr>
          <w:rFonts w:hint="eastAsia"/>
          <w:sz w:val="24"/>
          <w:szCs w:val="24"/>
        </w:rPr>
        <w:t>보우어</w:t>
      </w:r>
      <w:proofErr w:type="spellEnd"/>
      <w:r w:rsidRPr="004675FC">
        <w:rPr>
          <w:rFonts w:hint="eastAsia"/>
          <w:sz w:val="24"/>
          <w:szCs w:val="24"/>
        </w:rPr>
        <w:t>!</w:t>
      </w:r>
      <w:r>
        <w:rPr>
          <w:rFonts w:hint="eastAsia"/>
          <w:sz w:val="24"/>
          <w:szCs w:val="24"/>
        </w:rPr>
        <w:t xml:space="preserve"> </w:t>
      </w:r>
      <w:r w:rsidRPr="004675FC">
        <w:rPr>
          <w:rFonts w:hint="eastAsia"/>
          <w:sz w:val="24"/>
          <w:szCs w:val="24"/>
        </w:rPr>
        <w:t>(루마니아에서 평안을 전합니다)</w:t>
      </w: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4675FC" w:rsidRDefault="004675FC" w:rsidP="004675FC">
      <w:pPr>
        <w:pStyle w:val="a3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므너스띠레아</w:t>
      </w:r>
      <w:proofErr w:type="spellEnd"/>
      <w:r>
        <w:rPr>
          <w:rFonts w:hint="eastAsia"/>
          <w:sz w:val="24"/>
          <w:szCs w:val="24"/>
        </w:rPr>
        <w:t xml:space="preserve"> 면소재지가 너무 커서 매주 토요일 주일 교사들이 아이들을 데려오고 데려다 주고 하는데 거리가 멀어 한 시간씩 걸리고 유 치부 아이들은 한 시간 반씩 천천히 걸어와야 하니까 발이 아프다고 도중에 집에 데려달라고 하고 아침 09:00에 기도회를 마치고 아이들을 데리러 가면 예배가 10:00 인데 제시간에 도착 하는 지역이 없어서 천상 봉고차를 운행해야 하는 실정입니다.</w:t>
      </w:r>
    </w:p>
    <w:p w:rsidR="004675FC" w:rsidRDefault="004675FC" w:rsidP="004675FC">
      <w:pPr>
        <w:pStyle w:val="a3"/>
        <w:rPr>
          <w:sz w:val="24"/>
          <w:szCs w:val="24"/>
        </w:rPr>
      </w:pPr>
    </w:p>
    <w:p w:rsidR="004675FC" w:rsidRDefault="004675FC" w:rsidP="004675F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면소재지 안에 유령 같은 집시교회들이 각자가 차를 가지고 와서 아이들을 훔쳐서 자기네 교회로 강제로 끌고 가고 토요일 주일만 되면 특히 주일날이면 치열한 영적 전쟁이 시작됩니다.</w:t>
      </w:r>
    </w:p>
    <w:p w:rsidR="004675FC" w:rsidRDefault="004675FC" w:rsidP="004675FC">
      <w:pPr>
        <w:pStyle w:val="a3"/>
        <w:rPr>
          <w:sz w:val="24"/>
          <w:szCs w:val="24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말 두 마리를 앞세워 30인승 마차를 손수 제작하여 운행하려고 했으나 말을 끄는 셋째 양자 삼은 아들이 옆집 교회로 배신을 하고 옮겨가는 바람에 계획은 잠시 물거품이 되었습니다.</w:t>
      </w:r>
      <w:r w:rsidR="000C1250">
        <w:rPr>
          <w:rFonts w:hint="eastAsia"/>
          <w:sz w:val="24"/>
          <w:szCs w:val="24"/>
        </w:rPr>
        <w:t xml:space="preserve"> </w:t>
      </w:r>
    </w:p>
    <w:p w:rsidR="000C1250" w:rsidRPr="004675FC" w:rsidRDefault="000C1250" w:rsidP="004675FC">
      <w:pPr>
        <w:pStyle w:val="a3"/>
        <w:rPr>
          <w:sz w:val="24"/>
          <w:szCs w:val="24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루마니아를 사랑하시는 기도와 병참지원 영적 전사 님들이 일을 하셔야 할 때인 것 같습니다. 다시 한번 마음을 모아주시고 9인승 봉고차를 후원해 주셔서 루마니아 땅 집시동네에 하나님의 에덴을 만들어가는데 최선을 다하여 진지를 사수할 수 있도록 응원하여 주십시오</w:t>
      </w: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4675FC" w:rsidRDefault="00C55320" w:rsidP="004675F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항상 기도로 무릎으로 든든한 버팀 몫이 되어 주시는 고국의 기도 연합군 영적 전사 님들을 사랑하고 축복합니다.</w:t>
      </w:r>
    </w:p>
    <w:p w:rsidR="00C55320" w:rsidRDefault="00C55320" w:rsidP="004675FC">
      <w:pPr>
        <w:pStyle w:val="a3"/>
        <w:rPr>
          <w:sz w:val="24"/>
          <w:szCs w:val="24"/>
        </w:rPr>
      </w:pPr>
    </w:p>
    <w:p w:rsidR="00C55320" w:rsidRPr="004675FC" w:rsidRDefault="00C55320" w:rsidP="004675F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루마니아에서 박창수 심은식 선교사 드림</w:t>
      </w: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4675FC" w:rsidRPr="004675FC" w:rsidRDefault="004675FC" w:rsidP="004675FC">
      <w:pPr>
        <w:pStyle w:val="a3"/>
        <w:rPr>
          <w:sz w:val="24"/>
          <w:szCs w:val="24"/>
        </w:rPr>
      </w:pPr>
    </w:p>
    <w:p w:rsidR="00766F56" w:rsidRPr="00B4601B" w:rsidRDefault="00B4601B" w:rsidP="00B4601B">
      <w:pPr>
        <w:widowControl/>
        <w:wordWrap/>
        <w:autoSpaceDE/>
        <w:autoSpaceDN/>
        <w:spacing w:after="0" w:line="288" w:lineRule="atLeast"/>
        <w:jc w:val="left"/>
        <w:outlineLvl w:val="0"/>
        <w:rPr>
          <w:rFonts w:ascii="inherit" w:eastAsia="굴림" w:hAnsi="inherit" w:cs="Helvetica" w:hint="eastAsia"/>
          <w:b/>
          <w:bCs/>
          <w:color w:val="2F2F2F"/>
          <w:kern w:val="36"/>
          <w:sz w:val="36"/>
          <w:szCs w:val="36"/>
        </w:rPr>
      </w:pPr>
      <w:r w:rsidRPr="00B4601B">
        <w:rPr>
          <w:rFonts w:ascii="inherit" w:eastAsia="굴림" w:hAnsi="inherit" w:cs="Helvetica"/>
          <w:b/>
          <w:bCs/>
          <w:color w:val="2F2F2F"/>
          <w:kern w:val="36"/>
          <w:sz w:val="36"/>
          <w:szCs w:val="36"/>
        </w:rPr>
        <w:lastRenderedPageBreak/>
        <w:t xml:space="preserve">Opel </w:t>
      </w:r>
      <w:proofErr w:type="spellStart"/>
      <w:r w:rsidRPr="00B4601B">
        <w:rPr>
          <w:rFonts w:ascii="inherit" w:eastAsia="굴림" w:hAnsi="inherit" w:cs="Helvetica"/>
          <w:b/>
          <w:bCs/>
          <w:color w:val="2F2F2F"/>
          <w:kern w:val="36"/>
          <w:sz w:val="36"/>
          <w:szCs w:val="36"/>
        </w:rPr>
        <w:t>Vivaro</w:t>
      </w:r>
      <w:proofErr w:type="spellEnd"/>
      <w:r w:rsidRPr="00B4601B">
        <w:rPr>
          <w:rFonts w:ascii="inherit" w:eastAsia="굴림" w:hAnsi="inherit" w:cs="Helvetica"/>
          <w:b/>
          <w:bCs/>
          <w:color w:val="2F2F2F"/>
          <w:kern w:val="36"/>
          <w:sz w:val="36"/>
          <w:szCs w:val="36"/>
        </w:rPr>
        <w:t xml:space="preserve"> </w:t>
      </w:r>
      <w:r w:rsidRPr="00B4601B">
        <w:rPr>
          <w:rFonts w:ascii="ProximaNova" w:eastAsia="굴림" w:hAnsi="ProximaNova" w:cs="Helvetica"/>
          <w:b/>
          <w:bCs/>
          <w:color w:val="C82814"/>
          <w:kern w:val="0"/>
          <w:sz w:val="36"/>
          <w:szCs w:val="36"/>
        </w:rPr>
        <w:t xml:space="preserve">19 800 </w:t>
      </w:r>
      <w:proofErr w:type="gramStart"/>
      <w:r w:rsidRPr="00B4601B">
        <w:rPr>
          <w:rFonts w:ascii="ProximaNova" w:eastAsia="굴림" w:hAnsi="ProximaNova" w:cs="Helvetica"/>
          <w:b/>
          <w:bCs/>
          <w:color w:val="C82814"/>
          <w:kern w:val="0"/>
          <w:sz w:val="36"/>
          <w:szCs w:val="36"/>
        </w:rPr>
        <w:t xml:space="preserve">EUR </w:t>
      </w:r>
      <w:r w:rsidRPr="00B4601B">
        <w:rPr>
          <w:rFonts w:ascii="ProximaNova" w:eastAsia="굴림" w:hAnsi="ProximaNova" w:cs="Helvetica"/>
          <w:b/>
          <w:color w:val="898989"/>
          <w:kern w:val="0"/>
          <w:sz w:val="36"/>
          <w:szCs w:val="36"/>
        </w:rPr>
        <w:t xml:space="preserve"> </w:t>
      </w:r>
      <w:r w:rsidRPr="00B4601B">
        <w:rPr>
          <w:rFonts w:ascii="ProximaNova" w:eastAsia="굴림" w:hAnsi="ProximaNova" w:cs="Helvetica"/>
          <w:b/>
          <w:color w:val="333333"/>
          <w:kern w:val="0"/>
          <w:sz w:val="36"/>
          <w:szCs w:val="36"/>
        </w:rPr>
        <w:t>2015</w:t>
      </w:r>
      <w:r w:rsidRPr="00B4601B">
        <w:rPr>
          <w:rFonts w:ascii="ProximaNova" w:eastAsia="굴림" w:hAnsi="ProximaNova" w:cs="Helvetica" w:hint="eastAsia"/>
          <w:b/>
          <w:color w:val="333333"/>
          <w:kern w:val="0"/>
          <w:sz w:val="36"/>
          <w:szCs w:val="36"/>
        </w:rPr>
        <w:t>년</w:t>
      </w:r>
      <w:proofErr w:type="gramEnd"/>
      <w:r w:rsidRPr="00B4601B">
        <w:rPr>
          <w:rFonts w:ascii="ProximaNova" w:eastAsia="굴림" w:hAnsi="ProximaNova" w:cs="Helvetica" w:hint="eastAsia"/>
          <w:b/>
          <w:color w:val="333333"/>
          <w:kern w:val="0"/>
          <w:sz w:val="36"/>
          <w:szCs w:val="36"/>
        </w:rPr>
        <w:t xml:space="preserve"> </w:t>
      </w:r>
      <w:r w:rsidRPr="00B4601B">
        <w:rPr>
          <w:rFonts w:ascii="ProximaNova" w:eastAsia="굴림" w:hAnsi="ProximaNova" w:cs="Helvetica"/>
          <w:b/>
          <w:color w:val="333333"/>
          <w:kern w:val="0"/>
          <w:sz w:val="36"/>
          <w:szCs w:val="36"/>
        </w:rPr>
        <w:t xml:space="preserve"> 56 100 km Diesel</w:t>
      </w:r>
      <w:r w:rsidR="00F9330A">
        <w:rPr>
          <w:rFonts w:ascii="ProximaNova" w:eastAsia="굴림" w:hAnsi="ProximaNova" w:cs="Helvetica" w:hint="eastAsia"/>
          <w:b/>
          <w:color w:val="333333"/>
          <w:kern w:val="0"/>
          <w:sz w:val="36"/>
          <w:szCs w:val="36"/>
        </w:rPr>
        <w:t xml:space="preserve"> 9</w:t>
      </w:r>
      <w:r w:rsidR="00F9330A">
        <w:rPr>
          <w:rFonts w:ascii="ProximaNova" w:eastAsia="굴림" w:hAnsi="ProximaNova" w:cs="Helvetica" w:hint="eastAsia"/>
          <w:b/>
          <w:color w:val="333333"/>
          <w:kern w:val="0"/>
          <w:sz w:val="36"/>
          <w:szCs w:val="36"/>
        </w:rPr>
        <w:t>인승</w:t>
      </w:r>
    </w:p>
    <w:p w:rsidR="00B4601B" w:rsidRPr="00B4601B" w:rsidRDefault="00B4601B" w:rsidP="00B4601B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ProximaNova" w:eastAsia="굴림" w:hAnsi="ProximaNova" w:cs="Helvetica" w:hint="eastAsia"/>
          <w:color w:val="505152"/>
          <w:kern w:val="0"/>
          <w:sz w:val="21"/>
          <w:szCs w:val="21"/>
        </w:rPr>
      </w:pPr>
    </w:p>
    <w:p w:rsidR="00B4601B" w:rsidRPr="00B4601B" w:rsidRDefault="00B4601B" w:rsidP="00B4601B">
      <w:pPr>
        <w:pStyle w:val="a3"/>
      </w:pPr>
      <w:r>
        <w:rPr>
          <w:rFonts w:ascii="ProximaNova" w:hAnsi="ProximaNova" w:cs="Helvetica" w:hint="eastAsia"/>
          <w:noProof/>
          <w:color w:val="333333"/>
          <w:szCs w:val="20"/>
        </w:rPr>
        <w:drawing>
          <wp:inline distT="0" distB="0" distL="0" distR="0" wp14:anchorId="720A933E" wp14:editId="3545E340">
            <wp:extent cx="6188710" cy="4641533"/>
            <wp:effectExtent l="0" t="0" r="2540" b="6985"/>
            <wp:docPr id="1" name="그림 1" descr="Opel Vivaro -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el Vivaro -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64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1B" w:rsidRDefault="00B4601B" w:rsidP="00B4601B">
      <w:pPr>
        <w:pStyle w:val="a3"/>
      </w:pPr>
      <w:bookmarkStart w:id="0" w:name="_GoBack"/>
      <w:bookmarkEnd w:id="0"/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Pr="00B4601B" w:rsidRDefault="00B4601B" w:rsidP="00B4601B">
      <w:pPr>
        <w:widowControl/>
        <w:wordWrap/>
        <w:autoSpaceDE/>
        <w:autoSpaceDN/>
        <w:spacing w:after="0" w:line="288" w:lineRule="atLeast"/>
        <w:jc w:val="left"/>
        <w:outlineLvl w:val="0"/>
        <w:rPr>
          <w:rFonts w:ascii="inherit" w:eastAsia="굴림" w:hAnsi="inherit" w:cs="Helvetica" w:hint="eastAsia"/>
          <w:b/>
          <w:bCs/>
          <w:color w:val="2F2F2F"/>
          <w:kern w:val="36"/>
          <w:sz w:val="32"/>
          <w:szCs w:val="32"/>
        </w:rPr>
      </w:pPr>
      <w:r w:rsidRPr="00B4601B">
        <w:rPr>
          <w:rFonts w:ascii="inherit" w:eastAsia="굴림" w:hAnsi="inherit" w:cs="Helvetica"/>
          <w:b/>
          <w:bCs/>
          <w:color w:val="2F2F2F"/>
          <w:kern w:val="36"/>
          <w:sz w:val="32"/>
          <w:szCs w:val="32"/>
        </w:rPr>
        <w:lastRenderedPageBreak/>
        <w:t xml:space="preserve">Opel </w:t>
      </w:r>
      <w:proofErr w:type="spellStart"/>
      <w:proofErr w:type="gramStart"/>
      <w:r w:rsidRPr="00B4601B">
        <w:rPr>
          <w:rFonts w:ascii="inherit" w:eastAsia="굴림" w:hAnsi="inherit" w:cs="Helvetica"/>
          <w:b/>
          <w:bCs/>
          <w:color w:val="2F2F2F"/>
          <w:kern w:val="36"/>
          <w:sz w:val="32"/>
          <w:szCs w:val="32"/>
        </w:rPr>
        <w:t>Vivaro</w:t>
      </w:r>
      <w:proofErr w:type="spellEnd"/>
      <w:r w:rsidRPr="00B4601B">
        <w:rPr>
          <w:rFonts w:ascii="inherit" w:eastAsia="굴림" w:hAnsi="inherit" w:cs="Helvetica"/>
          <w:b/>
          <w:bCs/>
          <w:color w:val="2F2F2F"/>
          <w:kern w:val="36"/>
          <w:sz w:val="32"/>
          <w:szCs w:val="32"/>
        </w:rPr>
        <w:t xml:space="preserve"> </w:t>
      </w:r>
      <w:r w:rsidRPr="00B4601B">
        <w:rPr>
          <w:rFonts w:ascii="inherit" w:eastAsia="굴림" w:hAnsi="inherit" w:cs="Helvetica" w:hint="eastAsia"/>
          <w:b/>
          <w:bCs/>
          <w:color w:val="2F2F2F"/>
          <w:kern w:val="36"/>
          <w:sz w:val="32"/>
          <w:szCs w:val="32"/>
        </w:rPr>
        <w:t xml:space="preserve"> </w:t>
      </w:r>
      <w:r w:rsidRPr="00B4601B">
        <w:rPr>
          <w:rFonts w:ascii="ProximaNova" w:eastAsia="굴림" w:hAnsi="ProximaNova" w:cs="Helvetica"/>
          <w:b/>
          <w:bCs/>
          <w:color w:val="C82814"/>
          <w:kern w:val="0"/>
          <w:sz w:val="32"/>
          <w:szCs w:val="32"/>
        </w:rPr>
        <w:t>17</w:t>
      </w:r>
      <w:proofErr w:type="gramEnd"/>
      <w:r w:rsidRPr="00B4601B">
        <w:rPr>
          <w:rFonts w:ascii="ProximaNova" w:eastAsia="굴림" w:hAnsi="ProximaNova" w:cs="Helvetica"/>
          <w:b/>
          <w:bCs/>
          <w:color w:val="C82814"/>
          <w:kern w:val="0"/>
          <w:sz w:val="32"/>
          <w:szCs w:val="32"/>
        </w:rPr>
        <w:t xml:space="preserve"> 500 EUR </w:t>
      </w:r>
      <w:r w:rsidRPr="00B4601B">
        <w:rPr>
          <w:rFonts w:ascii="ProximaNova" w:eastAsia="굴림" w:hAnsi="ProximaNova" w:cs="Helvetica" w:hint="eastAsia"/>
          <w:b/>
          <w:bCs/>
          <w:color w:val="C82814"/>
          <w:kern w:val="0"/>
          <w:sz w:val="32"/>
          <w:szCs w:val="32"/>
        </w:rPr>
        <w:t xml:space="preserve"> </w:t>
      </w:r>
      <w:r w:rsidRPr="00B4601B">
        <w:rPr>
          <w:rFonts w:ascii="ProximaNova" w:eastAsia="굴림" w:hAnsi="ProximaNova" w:cs="Helvetica"/>
          <w:b/>
          <w:color w:val="333333"/>
          <w:kern w:val="0"/>
          <w:sz w:val="32"/>
          <w:szCs w:val="32"/>
        </w:rPr>
        <w:t>2015</w:t>
      </w:r>
      <w:r w:rsidRPr="00B4601B">
        <w:rPr>
          <w:rFonts w:ascii="ProximaNova" w:eastAsia="굴림" w:hAnsi="ProximaNova" w:cs="Helvetica" w:hint="eastAsia"/>
          <w:b/>
          <w:color w:val="333333"/>
          <w:kern w:val="0"/>
          <w:sz w:val="32"/>
          <w:szCs w:val="32"/>
        </w:rPr>
        <w:t>년</w:t>
      </w:r>
      <w:r w:rsidRPr="00B4601B">
        <w:rPr>
          <w:rFonts w:ascii="ProximaNova" w:eastAsia="굴림" w:hAnsi="ProximaNova" w:cs="Helvetica" w:hint="eastAsia"/>
          <w:b/>
          <w:color w:val="333333"/>
          <w:kern w:val="0"/>
          <w:sz w:val="32"/>
          <w:szCs w:val="32"/>
        </w:rPr>
        <w:t xml:space="preserve"> 71,000km</w:t>
      </w: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  <w:r>
        <w:rPr>
          <w:rFonts w:ascii="ProximaNova" w:hAnsi="ProximaNova" w:cs="Helvetica" w:hint="eastAsia"/>
          <w:noProof/>
          <w:color w:val="333333"/>
          <w:szCs w:val="20"/>
        </w:rPr>
        <w:drawing>
          <wp:inline distT="0" distB="0" distL="0" distR="0" wp14:anchorId="73649C29" wp14:editId="0744D0F3">
            <wp:extent cx="6188710" cy="4641533"/>
            <wp:effectExtent l="0" t="0" r="2540" b="6985"/>
            <wp:docPr id="3" name="그림 3" descr="Opel Vivaro -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pel Vivaro -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64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Pr="00F9330A" w:rsidRDefault="00F9330A" w:rsidP="00B4601B">
      <w:pPr>
        <w:pStyle w:val="a3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Opel</w:t>
      </w:r>
      <w:r w:rsidRPr="00F9330A">
        <w:rPr>
          <w:rFonts w:hint="eastAsia"/>
          <w:b/>
          <w:sz w:val="32"/>
          <w:szCs w:val="32"/>
        </w:rPr>
        <w:t xml:space="preserve"> </w:t>
      </w:r>
      <w:proofErr w:type="spellStart"/>
      <w:r w:rsidRPr="00F9330A">
        <w:rPr>
          <w:rFonts w:hint="eastAsia"/>
          <w:b/>
          <w:sz w:val="32"/>
          <w:szCs w:val="32"/>
        </w:rPr>
        <w:t>Vivaro</w:t>
      </w:r>
      <w:proofErr w:type="spellEnd"/>
      <w:r w:rsidRPr="00F9330A">
        <w:rPr>
          <w:rFonts w:hint="eastAsia"/>
          <w:b/>
          <w:sz w:val="32"/>
          <w:szCs w:val="32"/>
        </w:rPr>
        <w:t xml:space="preserve"> </w:t>
      </w:r>
      <w:r w:rsidRPr="00F9330A">
        <w:rPr>
          <w:rFonts w:hint="eastAsia"/>
          <w:b/>
          <w:color w:val="FF0000"/>
          <w:sz w:val="32"/>
          <w:szCs w:val="32"/>
        </w:rPr>
        <w:t xml:space="preserve">10,300 Euro </w:t>
      </w:r>
      <w:r w:rsidRPr="00F9330A">
        <w:rPr>
          <w:rFonts w:hint="eastAsia"/>
          <w:b/>
          <w:sz w:val="32"/>
          <w:szCs w:val="32"/>
        </w:rPr>
        <w:t>2013년 186,000km</w:t>
      </w:r>
    </w:p>
    <w:p w:rsidR="00B4601B" w:rsidRDefault="00B4601B" w:rsidP="00B4601B">
      <w:pPr>
        <w:pStyle w:val="a3"/>
      </w:pPr>
    </w:p>
    <w:p w:rsidR="00B4601B" w:rsidRDefault="00F9330A" w:rsidP="00B4601B">
      <w:pPr>
        <w:pStyle w:val="a3"/>
      </w:pPr>
      <w:r>
        <w:rPr>
          <w:rFonts w:ascii="ProximaNova" w:hAnsi="ProximaNova" w:cs="Helvetica" w:hint="eastAsia"/>
          <w:noProof/>
          <w:color w:val="333333"/>
          <w:szCs w:val="20"/>
        </w:rPr>
        <w:drawing>
          <wp:inline distT="0" distB="0" distL="0" distR="0" wp14:anchorId="3ABFB11C" wp14:editId="337FCCB2">
            <wp:extent cx="6188710" cy="3484015"/>
            <wp:effectExtent l="0" t="0" r="2540" b="2540"/>
            <wp:docPr id="4" name="그림 4" descr="https://autovitro-images.akamaized.net/images_autovitro/821512868_1_1080x720_opel-vivaro-2013-8-1-locuri-extra-lung-euro-5-timiso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utovitro-images.akamaized.net/images_autovitro/821512868_1_1080x720_opel-vivaro-2013-8-1-locuri-extra-lung-euro-5-timisoar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1B" w:rsidRDefault="00B4601B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Pr="00F9330A" w:rsidRDefault="00F9330A" w:rsidP="00B4601B">
      <w:pPr>
        <w:pStyle w:val="a3"/>
        <w:rPr>
          <w:b/>
          <w:sz w:val="32"/>
          <w:szCs w:val="32"/>
        </w:rPr>
      </w:pPr>
      <w:r w:rsidRPr="00F9330A">
        <w:rPr>
          <w:rFonts w:hint="eastAsia"/>
          <w:b/>
          <w:sz w:val="32"/>
          <w:szCs w:val="32"/>
        </w:rPr>
        <w:lastRenderedPageBreak/>
        <w:t xml:space="preserve">Opel </w:t>
      </w:r>
      <w:proofErr w:type="spellStart"/>
      <w:proofErr w:type="gramStart"/>
      <w:r w:rsidRPr="00F9330A">
        <w:rPr>
          <w:rFonts w:hint="eastAsia"/>
          <w:b/>
          <w:sz w:val="32"/>
          <w:szCs w:val="32"/>
        </w:rPr>
        <w:t>Vivaro</w:t>
      </w:r>
      <w:proofErr w:type="spellEnd"/>
      <w:r w:rsidRPr="00F9330A">
        <w:rPr>
          <w:rFonts w:hint="eastAsia"/>
          <w:b/>
          <w:sz w:val="32"/>
          <w:szCs w:val="32"/>
        </w:rPr>
        <w:t xml:space="preserve">  </w:t>
      </w:r>
      <w:r w:rsidRPr="00F9330A">
        <w:rPr>
          <w:rFonts w:hint="eastAsia"/>
          <w:b/>
          <w:color w:val="FF0000"/>
          <w:sz w:val="32"/>
          <w:szCs w:val="32"/>
        </w:rPr>
        <w:t>11,750</w:t>
      </w:r>
      <w:proofErr w:type="gramEnd"/>
      <w:r w:rsidRPr="00F9330A">
        <w:rPr>
          <w:rFonts w:hint="eastAsia"/>
          <w:b/>
          <w:color w:val="FF0000"/>
          <w:sz w:val="32"/>
          <w:szCs w:val="32"/>
        </w:rPr>
        <w:t xml:space="preserve"> Euro </w:t>
      </w:r>
      <w:r>
        <w:rPr>
          <w:rFonts w:hint="eastAsia"/>
          <w:b/>
          <w:sz w:val="32"/>
          <w:szCs w:val="32"/>
        </w:rPr>
        <w:t xml:space="preserve"> </w:t>
      </w:r>
      <w:r w:rsidRPr="00F9330A">
        <w:rPr>
          <w:rFonts w:hint="eastAsia"/>
          <w:b/>
          <w:sz w:val="32"/>
          <w:szCs w:val="32"/>
        </w:rPr>
        <w:t>2014년  126,800km</w:t>
      </w: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  <w:r>
        <w:rPr>
          <w:rFonts w:ascii="ProximaNova" w:hAnsi="ProximaNova" w:cs="Helvetica" w:hint="eastAsia"/>
          <w:noProof/>
          <w:color w:val="333333"/>
          <w:szCs w:val="20"/>
        </w:rPr>
        <w:drawing>
          <wp:inline distT="0" distB="0" distL="0" distR="0" wp14:anchorId="578DB8BB" wp14:editId="570A4397">
            <wp:extent cx="6188710" cy="4641533"/>
            <wp:effectExtent l="0" t="0" r="2540" b="6985"/>
            <wp:docPr id="5" name="그림 5" descr="https://autovitro-images.akamaized.net/images_autovitro/821814080_1_1080x720_rev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utovitro-images.akamaized.net/images_autovitro/821814080_1_1080x720_rev00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64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F9330A" w:rsidRDefault="00F9330A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 w:rsidP="00B4601B">
      <w:pPr>
        <w:pStyle w:val="a3"/>
      </w:pPr>
    </w:p>
    <w:p w:rsidR="00B4601B" w:rsidRDefault="00B4601B"/>
    <w:sectPr w:rsidR="00B4601B" w:rsidSect="00B4601B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65" w:rsidRDefault="00042565" w:rsidP="00B4601B">
      <w:pPr>
        <w:spacing w:after="0" w:line="240" w:lineRule="auto"/>
      </w:pPr>
      <w:r>
        <w:separator/>
      </w:r>
    </w:p>
  </w:endnote>
  <w:endnote w:type="continuationSeparator" w:id="0">
    <w:p w:rsidR="00042565" w:rsidRDefault="00042565" w:rsidP="00B46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roximaNova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65" w:rsidRDefault="00042565" w:rsidP="00B4601B">
      <w:pPr>
        <w:spacing w:after="0" w:line="240" w:lineRule="auto"/>
      </w:pPr>
      <w:r>
        <w:separator/>
      </w:r>
    </w:p>
  </w:footnote>
  <w:footnote w:type="continuationSeparator" w:id="0">
    <w:p w:rsidR="00042565" w:rsidRDefault="00042565" w:rsidP="00B460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1B"/>
    <w:rsid w:val="00042565"/>
    <w:rsid w:val="000C1250"/>
    <w:rsid w:val="004675FC"/>
    <w:rsid w:val="00766F56"/>
    <w:rsid w:val="007758FA"/>
    <w:rsid w:val="00B4601B"/>
    <w:rsid w:val="00BB0D54"/>
    <w:rsid w:val="00C55320"/>
    <w:rsid w:val="00E8463D"/>
    <w:rsid w:val="00F9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4601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1B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B4601B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4601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46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B4601B"/>
    <w:rPr>
      <w:rFonts w:asciiTheme="majorHAnsi" w:eastAsiaTheme="majorEastAsia" w:hAnsiTheme="majorHAnsi" w:cstheme="majorBidi"/>
      <w:sz w:val="28"/>
      <w:szCs w:val="28"/>
    </w:rPr>
  </w:style>
  <w:style w:type="paragraph" w:styleId="a6">
    <w:name w:val="header"/>
    <w:basedOn w:val="a"/>
    <w:link w:val="Char0"/>
    <w:uiPriority w:val="99"/>
    <w:unhideWhenUsed/>
    <w:rsid w:val="00B4601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4601B"/>
  </w:style>
  <w:style w:type="paragraph" w:styleId="a7">
    <w:name w:val="footer"/>
    <w:basedOn w:val="a"/>
    <w:link w:val="Char1"/>
    <w:uiPriority w:val="99"/>
    <w:unhideWhenUsed/>
    <w:rsid w:val="00B4601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460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4601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1B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B4601B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4601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46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B4601B"/>
    <w:rPr>
      <w:rFonts w:asciiTheme="majorHAnsi" w:eastAsiaTheme="majorEastAsia" w:hAnsiTheme="majorHAnsi" w:cstheme="majorBidi"/>
      <w:sz w:val="28"/>
      <w:szCs w:val="28"/>
    </w:rPr>
  </w:style>
  <w:style w:type="paragraph" w:styleId="a6">
    <w:name w:val="header"/>
    <w:basedOn w:val="a"/>
    <w:link w:val="Char0"/>
    <w:uiPriority w:val="99"/>
    <w:unhideWhenUsed/>
    <w:rsid w:val="00B4601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4601B"/>
  </w:style>
  <w:style w:type="paragraph" w:styleId="a7">
    <w:name w:val="footer"/>
    <w:basedOn w:val="a"/>
    <w:link w:val="Char1"/>
    <w:uiPriority w:val="99"/>
    <w:unhideWhenUsed/>
    <w:rsid w:val="00B4601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46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0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2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4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11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0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3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12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6</cp:revision>
  <dcterms:created xsi:type="dcterms:W3CDTF">2017-09-07T20:39:00Z</dcterms:created>
  <dcterms:modified xsi:type="dcterms:W3CDTF">2017-09-08T08:59:00Z</dcterms:modified>
</cp:coreProperties>
</file>